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C8" w:rsidRPr="000674E4" w:rsidRDefault="002A2794" w:rsidP="00C21F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</w:t>
      </w:r>
      <w:r w:rsidR="006661C8" w:rsidRPr="000674E4">
        <w:rPr>
          <w:rFonts w:ascii="Arial" w:hAnsi="Arial" w:cs="Arial"/>
          <w:b/>
          <w:sz w:val="32"/>
          <w:szCs w:val="32"/>
        </w:rPr>
        <w:t>201</w:t>
      </w:r>
      <w:r w:rsidR="00440995">
        <w:rPr>
          <w:rFonts w:ascii="Arial" w:hAnsi="Arial" w:cs="Arial"/>
          <w:b/>
          <w:sz w:val="32"/>
          <w:szCs w:val="32"/>
        </w:rPr>
        <w:t>8</w:t>
      </w:r>
      <w:r w:rsidR="006661C8" w:rsidRPr="000674E4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ab/>
        <w:t>№</w:t>
      </w:r>
      <w:r w:rsidR="00B3333E">
        <w:rPr>
          <w:rFonts w:ascii="Arial" w:hAnsi="Arial" w:cs="Arial"/>
          <w:b/>
          <w:sz w:val="32"/>
          <w:szCs w:val="32"/>
        </w:rPr>
        <w:t>2/</w:t>
      </w:r>
      <w:r>
        <w:rPr>
          <w:rFonts w:ascii="Arial" w:hAnsi="Arial" w:cs="Arial"/>
          <w:b/>
          <w:sz w:val="32"/>
          <w:szCs w:val="32"/>
        </w:rPr>
        <w:t>1</w:t>
      </w:r>
      <w:r w:rsidR="006661C8" w:rsidRPr="000674E4">
        <w:rPr>
          <w:rFonts w:ascii="Arial" w:hAnsi="Arial" w:cs="Arial"/>
          <w:b/>
          <w:sz w:val="32"/>
          <w:szCs w:val="32"/>
        </w:rPr>
        <w:t>-</w:t>
      </w:r>
      <w:r w:rsidR="006661C8">
        <w:rPr>
          <w:rFonts w:ascii="Arial" w:hAnsi="Arial" w:cs="Arial"/>
          <w:b/>
          <w:sz w:val="32"/>
          <w:szCs w:val="32"/>
        </w:rPr>
        <w:t>Г</w:t>
      </w:r>
      <w:r w:rsidR="006661C8" w:rsidRPr="000674E4">
        <w:rPr>
          <w:rFonts w:ascii="Arial" w:hAnsi="Arial" w:cs="Arial"/>
          <w:b/>
          <w:sz w:val="32"/>
          <w:szCs w:val="32"/>
        </w:rPr>
        <w:t>Д</w:t>
      </w:r>
    </w:p>
    <w:p w:rsidR="006661C8" w:rsidRPr="000674E4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61C8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6661C8" w:rsidRPr="000674E4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6661C8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6661C8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6661C8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6661C8" w:rsidRPr="000674E4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РЕШЕНИЕ</w:t>
      </w:r>
    </w:p>
    <w:p w:rsidR="006661C8" w:rsidRPr="000674E4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</w:p>
    <w:p w:rsidR="006661C8" w:rsidRDefault="006661C8" w:rsidP="006661C8">
      <w:pPr>
        <w:ind w:firstLine="720"/>
      </w:pPr>
    </w:p>
    <w:p w:rsidR="006661C8" w:rsidRPr="00425D83" w:rsidRDefault="006661C8" w:rsidP="006661C8">
      <w:pPr>
        <w:jc w:val="center"/>
        <w:rPr>
          <w:rFonts w:ascii="Arial" w:hAnsi="Arial" w:cs="Arial"/>
          <w:b/>
          <w:sz w:val="32"/>
          <w:szCs w:val="32"/>
        </w:rPr>
      </w:pPr>
      <w:r w:rsidRPr="00425D83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УТВЕРЖДЕНИИ ПЛАНА РАБОТЫ </w:t>
      </w:r>
      <w:r w:rsidRPr="00425D83">
        <w:rPr>
          <w:rFonts w:ascii="Arial" w:hAnsi="Arial" w:cs="Arial"/>
          <w:b/>
          <w:sz w:val="32"/>
          <w:szCs w:val="32"/>
        </w:rPr>
        <w:t xml:space="preserve">ДУМЫ БАЛАГАНСКОГО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4A75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ЧЕТВЕРТОГО </w:t>
      </w:r>
      <w:r w:rsidRPr="00425D83">
        <w:rPr>
          <w:rFonts w:ascii="Arial" w:hAnsi="Arial" w:cs="Arial"/>
          <w:b/>
          <w:sz w:val="32"/>
          <w:szCs w:val="32"/>
        </w:rPr>
        <w:t>СОЗЫВА</w:t>
      </w:r>
      <w:r>
        <w:rPr>
          <w:rFonts w:ascii="Arial" w:hAnsi="Arial" w:cs="Arial"/>
          <w:b/>
          <w:sz w:val="32"/>
          <w:szCs w:val="32"/>
        </w:rPr>
        <w:t xml:space="preserve"> НА 201</w:t>
      </w:r>
      <w:r w:rsidR="00440995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6661C8" w:rsidRPr="002E6504" w:rsidRDefault="006661C8" w:rsidP="006661C8">
      <w:pPr>
        <w:ind w:firstLine="720"/>
        <w:rPr>
          <w:rFonts w:ascii="Arial" w:hAnsi="Arial" w:cs="Arial"/>
        </w:rPr>
      </w:pPr>
    </w:p>
    <w:p w:rsidR="006661C8" w:rsidRPr="00764EC3" w:rsidRDefault="006661C8" w:rsidP="006661C8">
      <w:pPr>
        <w:ind w:firstLine="720"/>
        <w:jc w:val="both"/>
        <w:rPr>
          <w:rFonts w:ascii="Arial" w:hAnsi="Arial" w:cs="Arial"/>
        </w:rPr>
      </w:pPr>
      <w:r w:rsidRPr="00764EC3">
        <w:rPr>
          <w:rFonts w:ascii="Arial" w:hAnsi="Arial" w:cs="Arial"/>
        </w:rPr>
        <w:t xml:space="preserve">В соответствии со ст. ст. </w:t>
      </w:r>
      <w:r>
        <w:rPr>
          <w:rFonts w:ascii="Arial" w:hAnsi="Arial" w:cs="Arial"/>
        </w:rPr>
        <w:t>31</w:t>
      </w:r>
      <w:r w:rsidRPr="00764EC3">
        <w:rPr>
          <w:rFonts w:ascii="Arial" w:hAnsi="Arial" w:cs="Arial"/>
        </w:rPr>
        <w:t>, 3</w:t>
      </w:r>
      <w:r w:rsidR="00440995">
        <w:rPr>
          <w:rFonts w:ascii="Arial" w:hAnsi="Arial" w:cs="Arial"/>
        </w:rPr>
        <w:t>3</w:t>
      </w:r>
      <w:r w:rsidRPr="00764EC3">
        <w:rPr>
          <w:rFonts w:ascii="Arial" w:hAnsi="Arial" w:cs="Arial"/>
        </w:rPr>
        <w:t xml:space="preserve"> Устава Балаганского муниципального образования</w:t>
      </w:r>
      <w:r w:rsidR="004A7596">
        <w:rPr>
          <w:rFonts w:ascii="Arial" w:hAnsi="Arial" w:cs="Arial"/>
        </w:rPr>
        <w:t xml:space="preserve"> </w:t>
      </w:r>
      <w:r w:rsidRPr="00764EC3">
        <w:rPr>
          <w:rFonts w:ascii="Arial" w:hAnsi="Arial" w:cs="Arial"/>
        </w:rPr>
        <w:t xml:space="preserve">Дума Балаганского </w:t>
      </w:r>
      <w:r>
        <w:rPr>
          <w:rFonts w:ascii="Arial" w:hAnsi="Arial" w:cs="Arial"/>
        </w:rPr>
        <w:t>муниципального образования</w:t>
      </w:r>
    </w:p>
    <w:p w:rsidR="006661C8" w:rsidRPr="002E6504" w:rsidRDefault="006661C8" w:rsidP="006661C8">
      <w:pPr>
        <w:ind w:firstLine="720"/>
        <w:jc w:val="both"/>
        <w:rPr>
          <w:rFonts w:ascii="Arial" w:hAnsi="Arial" w:cs="Arial"/>
          <w:b/>
        </w:rPr>
      </w:pPr>
    </w:p>
    <w:p w:rsidR="006661C8" w:rsidRDefault="006661C8" w:rsidP="006661C8">
      <w:pPr>
        <w:jc w:val="center"/>
        <w:rPr>
          <w:rFonts w:ascii="Arial" w:hAnsi="Arial" w:cs="Arial"/>
          <w:b/>
          <w:sz w:val="30"/>
          <w:szCs w:val="30"/>
        </w:rPr>
      </w:pPr>
      <w:r w:rsidRPr="00425D83">
        <w:rPr>
          <w:rFonts w:ascii="Arial" w:hAnsi="Arial" w:cs="Arial"/>
          <w:b/>
          <w:sz w:val="30"/>
          <w:szCs w:val="30"/>
        </w:rPr>
        <w:t>РЕШИЛА:</w:t>
      </w:r>
    </w:p>
    <w:p w:rsidR="009831CC" w:rsidRPr="00425D83" w:rsidRDefault="009831CC" w:rsidP="006661C8">
      <w:pPr>
        <w:jc w:val="center"/>
        <w:rPr>
          <w:rFonts w:ascii="Arial" w:hAnsi="Arial" w:cs="Arial"/>
          <w:b/>
          <w:sz w:val="30"/>
          <w:szCs w:val="30"/>
        </w:rPr>
      </w:pPr>
    </w:p>
    <w:p w:rsidR="006661C8" w:rsidRPr="006661C8" w:rsidRDefault="006661C8" w:rsidP="006661C8">
      <w:pPr>
        <w:ind w:firstLine="709"/>
        <w:jc w:val="both"/>
        <w:rPr>
          <w:rFonts w:ascii="Arial" w:hAnsi="Arial" w:cs="Arial"/>
          <w:color w:val="000000"/>
        </w:rPr>
      </w:pPr>
      <w:r w:rsidRPr="006661C8">
        <w:rPr>
          <w:rFonts w:ascii="Arial" w:hAnsi="Arial" w:cs="Arial"/>
          <w:color w:val="000000"/>
        </w:rPr>
        <w:t xml:space="preserve">1.Утвердить План работы Думы Балаганского </w:t>
      </w:r>
      <w:r w:rsidR="00C21F45">
        <w:rPr>
          <w:rFonts w:ascii="Arial" w:hAnsi="Arial" w:cs="Arial"/>
          <w:color w:val="000000"/>
        </w:rPr>
        <w:t>муницип</w:t>
      </w:r>
      <w:r w:rsidR="004A7596">
        <w:rPr>
          <w:rFonts w:ascii="Arial" w:hAnsi="Arial" w:cs="Arial"/>
          <w:color w:val="000000"/>
        </w:rPr>
        <w:t xml:space="preserve">ального образования </w:t>
      </w:r>
      <w:r>
        <w:rPr>
          <w:rFonts w:ascii="Arial" w:hAnsi="Arial" w:cs="Arial"/>
          <w:color w:val="000000"/>
        </w:rPr>
        <w:t>четвертого</w:t>
      </w:r>
      <w:r w:rsidRPr="006661C8">
        <w:rPr>
          <w:rFonts w:ascii="Arial" w:hAnsi="Arial" w:cs="Arial"/>
          <w:color w:val="000000"/>
        </w:rPr>
        <w:t xml:space="preserve"> созыва на 201</w:t>
      </w:r>
      <w:r w:rsidR="00440995">
        <w:rPr>
          <w:rFonts w:ascii="Arial" w:hAnsi="Arial" w:cs="Arial"/>
          <w:color w:val="000000"/>
        </w:rPr>
        <w:t>8</w:t>
      </w:r>
      <w:r w:rsidR="00AE77D3">
        <w:rPr>
          <w:rFonts w:ascii="Arial" w:hAnsi="Arial" w:cs="Arial"/>
          <w:color w:val="000000"/>
        </w:rPr>
        <w:t xml:space="preserve"> </w:t>
      </w:r>
      <w:r w:rsidRPr="006661C8">
        <w:rPr>
          <w:rFonts w:ascii="Arial" w:hAnsi="Arial" w:cs="Arial"/>
          <w:color w:val="000000"/>
        </w:rPr>
        <w:t>год</w:t>
      </w:r>
      <w:r w:rsidR="004A7596">
        <w:rPr>
          <w:rFonts w:ascii="Arial" w:hAnsi="Arial" w:cs="Arial"/>
          <w:color w:val="000000"/>
        </w:rPr>
        <w:t xml:space="preserve"> (прилагается)</w:t>
      </w:r>
      <w:r w:rsidRPr="006661C8">
        <w:rPr>
          <w:rFonts w:ascii="Arial" w:hAnsi="Arial" w:cs="Arial"/>
          <w:color w:val="000000"/>
        </w:rPr>
        <w:t>.</w:t>
      </w:r>
    </w:p>
    <w:p w:rsidR="006661C8" w:rsidRPr="006661C8" w:rsidRDefault="006661C8" w:rsidP="006661C8">
      <w:pPr>
        <w:ind w:firstLine="709"/>
        <w:jc w:val="both"/>
        <w:rPr>
          <w:rFonts w:ascii="Arial" w:hAnsi="Arial" w:cs="Arial"/>
          <w:color w:val="000000"/>
        </w:rPr>
      </w:pPr>
      <w:r w:rsidRPr="006661C8">
        <w:rPr>
          <w:rFonts w:ascii="Arial" w:hAnsi="Arial" w:cs="Arial"/>
          <w:color w:val="000000"/>
        </w:rPr>
        <w:t>2.Данное решение вступает в силу со дня подписания.</w:t>
      </w:r>
    </w:p>
    <w:p w:rsidR="006661C8" w:rsidRPr="006661C8" w:rsidRDefault="006661C8" w:rsidP="006661C8">
      <w:pPr>
        <w:ind w:firstLine="709"/>
        <w:jc w:val="both"/>
        <w:rPr>
          <w:rFonts w:ascii="Arial" w:hAnsi="Arial" w:cs="Arial"/>
          <w:color w:val="000000"/>
        </w:rPr>
      </w:pPr>
      <w:r w:rsidRPr="006661C8">
        <w:rPr>
          <w:rFonts w:ascii="Arial" w:hAnsi="Arial" w:cs="Arial"/>
          <w:color w:val="000000"/>
        </w:rPr>
        <w:t>3.Контроль за исполнением настоящего решения оставляю за собой.</w:t>
      </w:r>
    </w:p>
    <w:p w:rsidR="006661C8" w:rsidRDefault="006661C8" w:rsidP="006661C8"/>
    <w:p w:rsidR="009831CC" w:rsidRPr="006661C8" w:rsidRDefault="009831CC" w:rsidP="006661C8"/>
    <w:p w:rsidR="006661C8" w:rsidRPr="006661C8" w:rsidRDefault="006661C8" w:rsidP="006661C8">
      <w:pPr>
        <w:ind w:firstLine="709"/>
        <w:jc w:val="both"/>
        <w:rPr>
          <w:rFonts w:ascii="Arial" w:hAnsi="Arial" w:cs="Arial"/>
          <w:color w:val="000000"/>
        </w:rPr>
      </w:pPr>
      <w:r w:rsidRPr="006661C8">
        <w:rPr>
          <w:rFonts w:ascii="Arial" w:hAnsi="Arial" w:cs="Arial"/>
          <w:color w:val="000000"/>
        </w:rPr>
        <w:t>Председатель Думы</w:t>
      </w:r>
    </w:p>
    <w:p w:rsidR="006661C8" w:rsidRDefault="006661C8" w:rsidP="006661C8">
      <w:pPr>
        <w:ind w:firstLine="709"/>
        <w:jc w:val="both"/>
        <w:rPr>
          <w:rFonts w:ascii="Arial" w:hAnsi="Arial" w:cs="Arial"/>
          <w:color w:val="000000"/>
        </w:rPr>
      </w:pPr>
      <w:r w:rsidRPr="006661C8">
        <w:rPr>
          <w:rFonts w:ascii="Arial" w:hAnsi="Arial" w:cs="Arial"/>
          <w:color w:val="000000"/>
        </w:rPr>
        <w:t xml:space="preserve">Балаганского </w:t>
      </w:r>
      <w:r w:rsidR="004A7596">
        <w:rPr>
          <w:rFonts w:ascii="Arial" w:hAnsi="Arial" w:cs="Arial"/>
          <w:color w:val="000000"/>
        </w:rPr>
        <w:t>муниципального образов</w:t>
      </w:r>
      <w:r w:rsidR="00716783">
        <w:rPr>
          <w:rFonts w:ascii="Arial" w:hAnsi="Arial" w:cs="Arial"/>
          <w:color w:val="000000"/>
        </w:rPr>
        <w:t>а</w:t>
      </w:r>
      <w:r w:rsidR="004A7596">
        <w:rPr>
          <w:rFonts w:ascii="Arial" w:hAnsi="Arial" w:cs="Arial"/>
          <w:color w:val="000000"/>
        </w:rPr>
        <w:t>ния</w:t>
      </w:r>
    </w:p>
    <w:p w:rsidR="0032328B" w:rsidRPr="006661C8" w:rsidRDefault="0032328B" w:rsidP="006661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М.А. </w:t>
      </w:r>
      <w:proofErr w:type="spellStart"/>
      <w:r>
        <w:rPr>
          <w:rFonts w:ascii="Arial" w:hAnsi="Arial" w:cs="Arial"/>
          <w:color w:val="000000"/>
        </w:rPr>
        <w:t>Хрипко</w:t>
      </w:r>
      <w:proofErr w:type="spellEnd"/>
    </w:p>
    <w:p w:rsidR="006661C8" w:rsidRDefault="006661C8" w:rsidP="006661C8"/>
    <w:p w:rsidR="00D355FC" w:rsidRDefault="00D355FC" w:rsidP="006661C8"/>
    <w:p w:rsidR="006661C8" w:rsidRDefault="00C21F45" w:rsidP="006661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6661C8" w:rsidRPr="006661C8">
        <w:rPr>
          <w:rFonts w:ascii="Arial" w:hAnsi="Arial" w:cs="Arial"/>
          <w:color w:val="000000"/>
        </w:rPr>
        <w:t xml:space="preserve"> Балаганского </w:t>
      </w:r>
    </w:p>
    <w:p w:rsidR="004A7596" w:rsidRPr="006661C8" w:rsidRDefault="004A7596" w:rsidP="006661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6661C8" w:rsidRPr="006661C8" w:rsidRDefault="00C21F45" w:rsidP="006661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Н.И. Лобанов</w:t>
      </w:r>
    </w:p>
    <w:p w:rsidR="0032328B" w:rsidRDefault="0032328B">
      <w:pPr>
        <w:spacing w:after="20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C21F45" w:rsidRPr="00D355FC" w:rsidRDefault="00C21F45" w:rsidP="006661C8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55FC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 w:rsidR="006661C8" w:rsidRPr="00D355FC">
        <w:rPr>
          <w:rFonts w:ascii="Courier New" w:hAnsi="Courier New" w:cs="Courier New"/>
          <w:color w:val="000000"/>
          <w:sz w:val="22"/>
          <w:szCs w:val="22"/>
        </w:rPr>
        <w:t> </w:t>
      </w:r>
      <w:r w:rsidR="006661C8" w:rsidRPr="00D355FC">
        <w:rPr>
          <w:rFonts w:ascii="Courier New" w:hAnsi="Courier New" w:cs="Courier New"/>
          <w:color w:val="000000"/>
          <w:sz w:val="22"/>
          <w:szCs w:val="22"/>
        </w:rPr>
        <w:br/>
        <w:t xml:space="preserve">к решению Думы Балаганского </w:t>
      </w:r>
    </w:p>
    <w:p w:rsidR="006661C8" w:rsidRPr="009831CC" w:rsidRDefault="00C21F45" w:rsidP="006661C8">
      <w:pPr>
        <w:ind w:firstLine="709"/>
        <w:jc w:val="right"/>
        <w:rPr>
          <w:rFonts w:ascii="Arial" w:hAnsi="Arial" w:cs="Arial"/>
          <w:color w:val="000000"/>
        </w:rPr>
      </w:pPr>
      <w:r w:rsidRPr="00D355F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="006661C8" w:rsidRPr="00D355FC">
        <w:rPr>
          <w:rFonts w:ascii="Courier New" w:hAnsi="Courier New" w:cs="Courier New"/>
          <w:color w:val="000000"/>
          <w:sz w:val="22"/>
          <w:szCs w:val="22"/>
        </w:rPr>
        <w:br/>
        <w:t>от</w:t>
      </w:r>
      <w:r w:rsidR="002A2794">
        <w:rPr>
          <w:rFonts w:ascii="Courier New" w:hAnsi="Courier New" w:cs="Courier New"/>
          <w:color w:val="000000"/>
          <w:sz w:val="22"/>
          <w:szCs w:val="22"/>
        </w:rPr>
        <w:t xml:space="preserve"> 06.03.</w:t>
      </w:r>
      <w:r w:rsidRPr="00D355FC">
        <w:rPr>
          <w:rFonts w:ascii="Courier New" w:hAnsi="Courier New" w:cs="Courier New"/>
          <w:color w:val="000000"/>
          <w:sz w:val="22"/>
          <w:szCs w:val="22"/>
        </w:rPr>
        <w:t>201</w:t>
      </w:r>
      <w:r w:rsidR="00440995" w:rsidRPr="00D355FC">
        <w:rPr>
          <w:rFonts w:ascii="Courier New" w:hAnsi="Courier New" w:cs="Courier New"/>
          <w:color w:val="000000"/>
          <w:sz w:val="22"/>
          <w:szCs w:val="22"/>
        </w:rPr>
        <w:t>8</w:t>
      </w:r>
      <w:r w:rsidRPr="00D355FC">
        <w:rPr>
          <w:rFonts w:ascii="Courier New" w:hAnsi="Courier New" w:cs="Courier New"/>
          <w:color w:val="000000"/>
          <w:sz w:val="22"/>
          <w:szCs w:val="22"/>
        </w:rPr>
        <w:t xml:space="preserve"> года №</w:t>
      </w:r>
      <w:r w:rsidR="002A2794">
        <w:rPr>
          <w:rFonts w:ascii="Courier New" w:hAnsi="Courier New" w:cs="Courier New"/>
          <w:color w:val="000000"/>
          <w:sz w:val="22"/>
          <w:szCs w:val="22"/>
        </w:rPr>
        <w:t>2/1-ГД</w:t>
      </w:r>
    </w:p>
    <w:p w:rsidR="009831CC" w:rsidRPr="009831CC" w:rsidRDefault="006661C8" w:rsidP="009831CC">
      <w:pPr>
        <w:pStyle w:val="a4"/>
        <w:jc w:val="center"/>
        <w:rPr>
          <w:rFonts w:ascii="Arial" w:hAnsi="Arial" w:cs="Arial"/>
          <w:b/>
        </w:rPr>
      </w:pPr>
      <w:r w:rsidRPr="009831CC">
        <w:rPr>
          <w:rFonts w:ascii="Arial" w:hAnsi="Arial" w:cs="Arial"/>
          <w:b/>
        </w:rPr>
        <w:t>ПЛАН</w:t>
      </w:r>
      <w:r w:rsidRPr="009831CC">
        <w:rPr>
          <w:rFonts w:ascii="Arial" w:hAnsi="Arial" w:cs="Arial"/>
          <w:b/>
        </w:rPr>
        <w:br/>
      </w:r>
      <w:r w:rsidR="009831CC" w:rsidRPr="009831CC">
        <w:rPr>
          <w:rFonts w:ascii="Arial" w:hAnsi="Arial" w:cs="Arial"/>
          <w:b/>
        </w:rPr>
        <w:t>РАБОТЫ ДУМЫ ЧЕТВЕРТОГО СОЗЫВА БАЛАГАНСКОГО</w:t>
      </w:r>
    </w:p>
    <w:p w:rsidR="006661C8" w:rsidRDefault="009831CC" w:rsidP="009831CC">
      <w:pPr>
        <w:pStyle w:val="a4"/>
        <w:jc w:val="center"/>
        <w:rPr>
          <w:rFonts w:ascii="Arial" w:hAnsi="Arial" w:cs="Arial"/>
          <w:b/>
        </w:rPr>
      </w:pPr>
      <w:r w:rsidRPr="009831CC">
        <w:rPr>
          <w:rFonts w:ascii="Arial" w:hAnsi="Arial" w:cs="Arial"/>
          <w:b/>
        </w:rPr>
        <w:t>МУНИЦИПАЛЬНОГО ОБРАЗОВАНИЯ НА 2018 ГОД</w:t>
      </w:r>
    </w:p>
    <w:p w:rsidR="009831CC" w:rsidRPr="009831CC" w:rsidRDefault="009831CC" w:rsidP="009831CC">
      <w:pPr>
        <w:pStyle w:val="a4"/>
        <w:jc w:val="center"/>
        <w:rPr>
          <w:rFonts w:ascii="Arial" w:hAnsi="Arial" w:cs="Arial"/>
          <w:b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802"/>
        <w:gridCol w:w="4111"/>
      </w:tblGrid>
      <w:tr w:rsidR="00C21F45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21F45" w:rsidRPr="00F86FD9" w:rsidRDefault="00C21F45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21F45" w:rsidRPr="00F86FD9" w:rsidRDefault="00C21F45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21F45" w:rsidRPr="00F86FD9" w:rsidRDefault="00C21F45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C21F45" w:rsidRPr="000872A2" w:rsidTr="0032328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C21F45" w:rsidRPr="0032328B" w:rsidRDefault="00C21F45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C21F45" w:rsidRPr="0032328B" w:rsidRDefault="0032328B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2328B">
              <w:rPr>
                <w:rFonts w:ascii="Courier New" w:hAnsi="Courier New" w:cs="Courier New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C21F45" w:rsidRPr="0032328B" w:rsidRDefault="00C21F45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21F45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21F45" w:rsidRPr="00F86FD9" w:rsidRDefault="00C21F45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21F45" w:rsidRPr="00F86FD9" w:rsidRDefault="00C21F45" w:rsidP="004409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 утверждении плана работы Думы Балаганского </w:t>
            </w:r>
            <w:r w:rsidR="00440995"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201</w:t>
            </w:r>
            <w:r w:rsidR="00440995"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21F45" w:rsidRPr="00F86FD9" w:rsidRDefault="00C21F45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Председатель Думы Балаганского </w:t>
            </w:r>
            <w:r w:rsidR="00223FF3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C54B67" w:rsidRPr="000872A2" w:rsidTr="0032328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C54B67" w:rsidRPr="00F86FD9" w:rsidRDefault="00C54B67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C54B67" w:rsidRPr="00E47DC6" w:rsidRDefault="00C54B67" w:rsidP="00D12B2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>О</w:t>
            </w:r>
            <w:r w:rsidRPr="00E47DC6"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>б утверж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>дении муниципальной программы «К</w:t>
            </w:r>
            <w:r w:rsidRPr="00E47DC6"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>омплексное развитие систем транспортной инфраструктуры и дорожного хозяйства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 xml:space="preserve"> на территории Б</w:t>
            </w:r>
            <w:r w:rsidRPr="00E47DC6"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>алаганского муниципального образования на 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>8-2032</w:t>
            </w:r>
            <w:r w:rsidRPr="00E47DC6">
              <w:rPr>
                <w:rFonts w:ascii="Courier New" w:hAnsi="Courier New" w:cs="Courier New"/>
                <w:color w:val="000000"/>
                <w:sz w:val="22"/>
                <w:szCs w:val="22"/>
                <w:lang w:eastAsia="zh-CN"/>
              </w:rPr>
              <w:t xml:space="preserve"> годы»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C54B67" w:rsidRPr="009814D3" w:rsidRDefault="00C54B67" w:rsidP="00D12B2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Главный специалист по административной работе</w:t>
            </w:r>
          </w:p>
        </w:tc>
      </w:tr>
      <w:tr w:rsidR="00C54B67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54B67" w:rsidRPr="00F86FD9" w:rsidRDefault="00C54B67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54B67" w:rsidRPr="00F86FD9" w:rsidRDefault="00C54B67" w:rsidP="00956D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внесении изменений в Устав Балаганского муниципального образования 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C54B67" w:rsidRPr="00F86FD9" w:rsidRDefault="00C54B67" w:rsidP="00956D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Председатель Думы Балаганского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C54B67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54B67" w:rsidRPr="00F86FD9" w:rsidRDefault="00C54B67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54B67" w:rsidRPr="009814D3" w:rsidRDefault="00C54B67" w:rsidP="00FF138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 утверждении отчета главы Балаганского муниципального образования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администрации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Балаганского муниципального образования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 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54B67" w:rsidRPr="009814D3" w:rsidRDefault="00C54B67" w:rsidP="00FF138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Балаганского муниципального образования</w:t>
            </w:r>
          </w:p>
        </w:tc>
      </w:tr>
      <w:tr w:rsidR="00C54B67" w:rsidRPr="0032328B" w:rsidTr="0032328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C54B67" w:rsidRPr="00F86FD9" w:rsidRDefault="00C54B67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C54B67" w:rsidRPr="009814D3" w:rsidRDefault="00C54B67" w:rsidP="007D366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Утверждение Положений о постоянных комитетах Думы Балаганского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C54B67" w:rsidRPr="009814D3" w:rsidRDefault="00C54B67" w:rsidP="007D366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 Думы Балаганского муниципального образования</w:t>
            </w:r>
          </w:p>
        </w:tc>
      </w:tr>
      <w:tr w:rsidR="00C54B67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54B67" w:rsidRPr="00F86FD9" w:rsidRDefault="00C54B67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54B67" w:rsidRPr="009814D3" w:rsidRDefault="00C54B67" w:rsidP="007D3663">
            <w:pPr>
              <w:jc w:val="center"/>
              <w:rPr>
                <w:rFonts w:ascii="Courier New" w:hAnsi="Courier New" w:cs="Courier New"/>
              </w:rPr>
            </w:pPr>
            <w:r w:rsidRPr="009814D3">
              <w:rPr>
                <w:rFonts w:ascii="Courier New" w:hAnsi="Courier New" w:cs="Courier New"/>
                <w:sz w:val="22"/>
                <w:szCs w:val="22"/>
              </w:rPr>
              <w:t>Утверждение планов работ постоянных комитетов на 2018  год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C54B67" w:rsidRPr="009814D3" w:rsidRDefault="00C54B67" w:rsidP="007D366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 Думы Балаганского муниципального образования</w:t>
            </w:r>
          </w:p>
        </w:tc>
      </w:tr>
      <w:tr w:rsidR="0075275A" w:rsidRPr="000872A2" w:rsidTr="0032328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F86FD9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F86FD9" w:rsidRDefault="0075275A" w:rsidP="00BB7C5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внесении изменений в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решение 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Думы Балаганского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 бюджете муниципального образования Балаганский район на 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плановый период 2019-2020гг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F86FD9" w:rsidRDefault="0075275A" w:rsidP="00BB7C5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75275A" w:rsidRPr="000872A2" w:rsidTr="0032328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F86FD9" w:rsidRDefault="0075275A" w:rsidP="00BB7C5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 передаче имущества от МКУ «Аппарат администрации Балаганского МО» Администрации Балаганского МО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9814D3" w:rsidRDefault="0075275A" w:rsidP="00BB7C5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75275A" w:rsidRPr="000872A2" w:rsidTr="0032328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F86FD9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9814D3" w:rsidRDefault="0075275A" w:rsidP="00603BA7">
            <w:pPr>
              <w:jc w:val="center"/>
              <w:rPr>
                <w:rFonts w:ascii="Courier New" w:hAnsi="Courier New" w:cs="Courier New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9814D3" w:rsidRDefault="0075275A" w:rsidP="00603BA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5275A" w:rsidRPr="000872A2" w:rsidTr="0032328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F86FD9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F86FD9" w:rsidRDefault="0075275A" w:rsidP="005F3AD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внесении изменений в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регламент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Думы Балаганского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F86FD9" w:rsidRDefault="0075275A" w:rsidP="005F3AD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Председатель Думы Балаганского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75275A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F86FD9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16783" w:rsidRDefault="0075275A" w:rsidP="00DD678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16783">
              <w:rPr>
                <w:rFonts w:ascii="Courier New" w:hAnsi="Courier New" w:cs="Courier New"/>
                <w:color w:val="000000"/>
                <w:sz w:val="22"/>
                <w:szCs w:val="22"/>
              </w:rPr>
              <w:t>О выполнении долгосрочных муниципальных программ за 2017 год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9814D3" w:rsidRDefault="0075275A" w:rsidP="00A06BF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Балаганского муниципального образования</w:t>
            </w:r>
          </w:p>
        </w:tc>
      </w:tr>
      <w:tr w:rsidR="0075275A" w:rsidRPr="000872A2" w:rsidTr="0032328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F86FD9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F86FD9" w:rsidRDefault="0075275A" w:rsidP="00DD678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внесении изменений в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решение 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Думы Балаганского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 бюджете муниципального образования Балаганский район на 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плановый период 2019-2020гг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F86FD9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75275A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BA09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Годовой отчет об исполнении бюджета за 2017 год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F86FD9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75275A" w:rsidRPr="000872A2" w:rsidTr="0032328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F86FD9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0872A2" w:rsidRDefault="0075275A" w:rsidP="00BA09FE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0872A2">
              <w:rPr>
                <w:rFonts w:ascii="Courier New" w:hAnsi="Courier New" w:cs="Courier New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F86FD9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5275A" w:rsidRPr="007C680C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4370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О результатах внешней проверки отчета об исполнении бюджета Балаганского Муниципального образования за 2016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2017г</w:t>
            </w: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7C680C" w:rsidRDefault="0075275A" w:rsidP="003E4B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Председатель Контрольно-счетной палаты </w:t>
            </w: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Балаганский район</w:t>
            </w: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75275A" w:rsidRPr="007C680C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06731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внесении изменений в положение об общественной жилищной комиссии Балаганского муниципального образования 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Default="0075275A" w:rsidP="003E4BE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Главный специалист по административной работе</w:t>
            </w:r>
          </w:p>
        </w:tc>
      </w:tr>
      <w:tr w:rsidR="0075275A" w:rsidRPr="000872A2" w:rsidTr="0032328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7C680C" w:rsidRDefault="0075275A" w:rsidP="00BA09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F86FD9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5275A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BB66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О внесении изменений в решение Думы Балаганского муниципального образования «О бюджете муниципального образования Балаганский район на 2018 год, плановый период 2019-2020гг»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0872A2" w:rsidRDefault="0075275A" w:rsidP="00BB66DC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75275A" w:rsidRPr="000872A2" w:rsidTr="0032328B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7C680C" w:rsidRDefault="0075275A" w:rsidP="004B07D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0872A2" w:rsidRDefault="0075275A" w:rsidP="004D162F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75275A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851E8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Отчет по исполнению бюджета Балаганского муниципального образования за 1 полугодие 2018 года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0872A2" w:rsidRDefault="0075275A" w:rsidP="00851E84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75275A" w:rsidRPr="000872A2" w:rsidTr="00C54B6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7C680C" w:rsidRDefault="0075275A" w:rsidP="00A034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О выполнении муниципальных целевых программ за 1 полугодие 2017 года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7C680C" w:rsidRDefault="0075275A" w:rsidP="00B923F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Главный специалист по административной работе </w:t>
            </w: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Балаганского муниципального образования</w:t>
            </w:r>
          </w:p>
        </w:tc>
      </w:tr>
      <w:tr w:rsidR="0075275A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0872A2" w:rsidRDefault="0075275A" w:rsidP="004D162F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1D071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0872A2" w:rsidRDefault="0075275A" w:rsidP="001D071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75275A" w:rsidRPr="000872A2" w:rsidTr="00C54B6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0872A2" w:rsidRDefault="0075275A" w:rsidP="004D162F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0872A2" w:rsidRDefault="0075275A" w:rsidP="001D071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внесении изменений в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решение 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Думы Балаганского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 бюджете муниципального образования Балаганский район на 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плановый период 2019-2020гг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0872A2" w:rsidRDefault="0075275A" w:rsidP="001D071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75275A" w:rsidRPr="000872A2" w:rsidTr="00C54B6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Default="0075275A" w:rsidP="004D162F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F86FD9" w:rsidRDefault="0075275A" w:rsidP="001D071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9814D3" w:rsidRDefault="0075275A" w:rsidP="001D071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5275A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06731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 утверждении структуры администрации Балаганского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0872A2" w:rsidRDefault="0075275A" w:rsidP="00FF591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Главный специалист по административной работе</w:t>
            </w:r>
          </w:p>
        </w:tc>
      </w:tr>
      <w:tr w:rsidR="0075275A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FF591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0872A2" w:rsidRDefault="0075275A" w:rsidP="00FF591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75275A" w:rsidRPr="000872A2" w:rsidTr="00C54B6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0872A2" w:rsidRDefault="0075275A" w:rsidP="00FF591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внесении изменений в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решение 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Думы Балаганского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 бюджете муниципального образования Балаганский район на 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плановый период 2019-2020гг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0872A2" w:rsidRDefault="0075275A" w:rsidP="00FF591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75275A" w:rsidRPr="007C680C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FF591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О налоге на имущество физических лиц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7C680C" w:rsidRDefault="0075275A" w:rsidP="00FF591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Главный специалист по административной работе </w:t>
            </w: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Балаганского муниципального образования</w:t>
            </w:r>
          </w:p>
        </w:tc>
      </w:tr>
      <w:tr w:rsidR="0075275A" w:rsidRPr="007C680C" w:rsidTr="00C54B6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7C680C" w:rsidRDefault="0075275A" w:rsidP="00FF591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 земельном налоге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7C680C" w:rsidRDefault="0075275A" w:rsidP="00FF591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Главный специалист по административной работе </w:t>
            </w: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Балаганского муниципального образования</w:t>
            </w:r>
          </w:p>
        </w:tc>
      </w:tr>
      <w:tr w:rsidR="0075275A" w:rsidRPr="007C680C" w:rsidTr="00C54B6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Default="0075275A" w:rsidP="00FF591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 передаче полномочий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Default="0075275A" w:rsidP="00FF591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Балаганского муниципального образования</w:t>
            </w:r>
          </w:p>
        </w:tc>
      </w:tr>
      <w:tr w:rsidR="0075275A" w:rsidRPr="007C680C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FF591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7C680C" w:rsidRDefault="0075275A" w:rsidP="00FF591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5275A" w:rsidRPr="007C680C" w:rsidTr="00C54B6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7C680C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7C680C" w:rsidRDefault="0075275A" w:rsidP="00BC78D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О бюджете муниципального образования Балаганский район на 2019 год и плановый период 2020-2021гг (первое чтение)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7C680C" w:rsidRDefault="0075275A" w:rsidP="00BC78D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75275A" w:rsidRPr="007C680C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7C680C" w:rsidRDefault="0075275A" w:rsidP="00BC78D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Об экспертизе проекта бюджета на 2019 год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0872A2" w:rsidRDefault="0075275A" w:rsidP="00BC78D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75275A" w:rsidRPr="000872A2" w:rsidTr="00C54B6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7C680C" w:rsidRDefault="0075275A" w:rsidP="00BC78D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C680C">
              <w:rPr>
                <w:rFonts w:ascii="Courier New" w:hAnsi="Courier New" w:cs="Courier New"/>
                <w:color w:val="000000"/>
                <w:sz w:val="22"/>
                <w:szCs w:val="22"/>
              </w:rPr>
              <w:t>О внесении изменений в решение Думы Балаганского муниципального образования «О бюджете муниципального образования Балаганский район на 2018 год, плановый период 2019-2020гг»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0872A2" w:rsidRDefault="0075275A" w:rsidP="00BC78D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75275A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D355FC" w:rsidRDefault="0075275A" w:rsidP="00BC78D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355FC">
              <w:rPr>
                <w:rFonts w:ascii="Courier New" w:hAnsi="Courier New" w:cs="Courier New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0872A2" w:rsidRDefault="0075275A" w:rsidP="00BC78D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75275A" w:rsidRPr="000872A2" w:rsidTr="00C54B6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75275A" w:rsidRPr="000872A2" w:rsidRDefault="0075275A" w:rsidP="00BC78D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внесении изменений в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решение 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Думы Балаганского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 бюджете муниципального образования Балаганский район на 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плановый период 2019-2020гг</w:t>
            </w:r>
            <w:r w:rsidRPr="00F86FD9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75275A" w:rsidRPr="000872A2" w:rsidRDefault="0075275A" w:rsidP="00BC78D1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9814D3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  <w:tr w:rsidR="0075275A" w:rsidRPr="000872A2" w:rsidTr="00482AED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CA3962" w:rsidRDefault="0075275A" w:rsidP="004D16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396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5275A" w:rsidRPr="00D355FC" w:rsidRDefault="0075275A" w:rsidP="00BC78D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355FC">
              <w:rPr>
                <w:rFonts w:ascii="Courier New" w:hAnsi="Courier New" w:cs="Courier New"/>
                <w:color w:val="000000"/>
                <w:sz w:val="22"/>
                <w:szCs w:val="22"/>
              </w:rPr>
              <w:t>О бюджете муниципального образования Балаганский район на 2019 год и плановый период 2020-2021гг</w:t>
            </w:r>
            <w:proofErr w:type="gramStart"/>
            <w:r w:rsidRPr="00D355FC">
              <w:rPr>
                <w:rFonts w:ascii="Courier New" w:hAnsi="Courier New" w:cs="Courier New"/>
                <w:color w:val="000000"/>
                <w:sz w:val="22"/>
                <w:szCs w:val="22"/>
              </w:rPr>
              <w:t>.(</w:t>
            </w:r>
            <w:proofErr w:type="gramEnd"/>
            <w:r w:rsidRPr="00D355FC">
              <w:rPr>
                <w:rFonts w:ascii="Courier New" w:hAnsi="Courier New" w:cs="Courier New"/>
                <w:color w:val="000000"/>
                <w:sz w:val="22"/>
                <w:szCs w:val="22"/>
              </w:rPr>
              <w:t>второе чтение)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5275A" w:rsidRPr="00D355FC" w:rsidRDefault="0075275A" w:rsidP="00BC78D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355FC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Начальник финансово-экономического отдела администрации Балаганского муниципального образования</w:t>
            </w:r>
          </w:p>
        </w:tc>
      </w:tr>
    </w:tbl>
    <w:p w:rsidR="00C21F45" w:rsidRPr="006661C8" w:rsidRDefault="00C21F45" w:rsidP="006661C8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C21F45" w:rsidRPr="006661C8" w:rsidSect="00067318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6F2"/>
    <w:rsid w:val="00067318"/>
    <w:rsid w:val="0011513A"/>
    <w:rsid w:val="001D212D"/>
    <w:rsid w:val="00223FF3"/>
    <w:rsid w:val="002A2794"/>
    <w:rsid w:val="0032328B"/>
    <w:rsid w:val="0033097D"/>
    <w:rsid w:val="003E4BE2"/>
    <w:rsid w:val="004370B3"/>
    <w:rsid w:val="00440995"/>
    <w:rsid w:val="00482AED"/>
    <w:rsid w:val="00483D56"/>
    <w:rsid w:val="004A356D"/>
    <w:rsid w:val="004A7596"/>
    <w:rsid w:val="00506EB7"/>
    <w:rsid w:val="005C07C0"/>
    <w:rsid w:val="006661C8"/>
    <w:rsid w:val="006C518D"/>
    <w:rsid w:val="00716783"/>
    <w:rsid w:val="0075275A"/>
    <w:rsid w:val="007C680C"/>
    <w:rsid w:val="00971C03"/>
    <w:rsid w:val="009814D3"/>
    <w:rsid w:val="009831CC"/>
    <w:rsid w:val="00984E00"/>
    <w:rsid w:val="00A04859"/>
    <w:rsid w:val="00A106F2"/>
    <w:rsid w:val="00AE77D3"/>
    <w:rsid w:val="00B3333E"/>
    <w:rsid w:val="00B923FF"/>
    <w:rsid w:val="00BC622B"/>
    <w:rsid w:val="00BD74B7"/>
    <w:rsid w:val="00C21F45"/>
    <w:rsid w:val="00C33EA1"/>
    <w:rsid w:val="00C46C41"/>
    <w:rsid w:val="00C54B67"/>
    <w:rsid w:val="00CA3962"/>
    <w:rsid w:val="00D355FC"/>
    <w:rsid w:val="00E1237A"/>
    <w:rsid w:val="00E47DC6"/>
    <w:rsid w:val="00ED775F"/>
    <w:rsid w:val="00F13418"/>
    <w:rsid w:val="00F81F6A"/>
    <w:rsid w:val="00F8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661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1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61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61C8"/>
  </w:style>
  <w:style w:type="paragraph" w:styleId="a4">
    <w:name w:val="No Spacing"/>
    <w:uiPriority w:val="1"/>
    <w:qFormat/>
    <w:rsid w:val="0098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7CA4-19B8-4B4A-A4C2-8C573821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2018-02-13T07:26:00Z</cp:lastPrinted>
  <dcterms:created xsi:type="dcterms:W3CDTF">2017-11-01T08:43:00Z</dcterms:created>
  <dcterms:modified xsi:type="dcterms:W3CDTF">2018-03-06T04:42:00Z</dcterms:modified>
</cp:coreProperties>
</file>